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A9DD4" w14:textId="77777777" w:rsidR="00E00CD6" w:rsidRDefault="00A12AB8">
      <w:pPr>
        <w:pStyle w:val="Standard"/>
        <w:tabs>
          <w:tab w:val="left" w:pos="566"/>
        </w:tabs>
        <w:jc w:val="center"/>
        <w:rPr>
          <w:sz w:val="32"/>
          <w:szCs w:val="32"/>
        </w:rPr>
      </w:pPr>
      <w:r>
        <w:rPr>
          <w:b/>
          <w:sz w:val="32"/>
          <w:szCs w:val="32"/>
        </w:rPr>
        <w:t>Latvijas kauss  202</w:t>
      </w:r>
      <w:r>
        <w:rPr>
          <w:sz w:val="32"/>
          <w:szCs w:val="32"/>
        </w:rPr>
        <w:t>5</w:t>
      </w:r>
    </w:p>
    <w:p w14:paraId="0335B9C4" w14:textId="77777777" w:rsidR="00E00CD6" w:rsidRDefault="00A12AB8">
      <w:pPr>
        <w:pStyle w:val="Standard"/>
        <w:tabs>
          <w:tab w:val="left" w:pos="566"/>
        </w:tabs>
        <w:jc w:val="center"/>
      </w:pPr>
      <w:r>
        <w:rPr>
          <w:b/>
          <w:sz w:val="32"/>
          <w:szCs w:val="32"/>
        </w:rPr>
        <w:t xml:space="preserve"> pludiņmakšķerēšanā komandām</w:t>
      </w:r>
      <w:r>
        <w:rPr>
          <w:b/>
          <w:sz w:val="28"/>
          <w:szCs w:val="28"/>
        </w:rPr>
        <w:t>.</w:t>
      </w:r>
    </w:p>
    <w:p w14:paraId="3F244F52" w14:textId="77777777" w:rsidR="00E00CD6" w:rsidRDefault="00E00CD6">
      <w:pPr>
        <w:pStyle w:val="Standard"/>
        <w:tabs>
          <w:tab w:val="left" w:pos="566"/>
        </w:tabs>
        <w:jc w:val="center"/>
      </w:pPr>
    </w:p>
    <w:p w14:paraId="6F03E2B1" w14:textId="77777777" w:rsidR="00E00CD6" w:rsidRDefault="00E00CD6">
      <w:pPr>
        <w:pStyle w:val="Standard"/>
        <w:tabs>
          <w:tab w:val="left" w:pos="566"/>
        </w:tabs>
      </w:pPr>
    </w:p>
    <w:p w14:paraId="031C9258" w14:textId="77777777" w:rsidR="00E00CD6" w:rsidRDefault="00A12AB8">
      <w:pPr>
        <w:pStyle w:val="Standard"/>
        <w:tabs>
          <w:tab w:val="left" w:pos="566"/>
        </w:tabs>
        <w:jc w:val="center"/>
      </w:pPr>
      <w:r>
        <w:rPr>
          <w:sz w:val="28"/>
          <w:szCs w:val="28"/>
        </w:rPr>
        <w:t>NOLIKUMS</w:t>
      </w:r>
    </w:p>
    <w:p w14:paraId="7A26FEF9" w14:textId="77777777" w:rsidR="00E00CD6" w:rsidRDefault="00E00CD6">
      <w:pPr>
        <w:pStyle w:val="Standard"/>
        <w:tabs>
          <w:tab w:val="left" w:pos="566"/>
        </w:tabs>
        <w:jc w:val="both"/>
      </w:pPr>
    </w:p>
    <w:p w14:paraId="4510A1D3" w14:textId="77777777" w:rsidR="00E00CD6" w:rsidRDefault="00A12AB8">
      <w:pPr>
        <w:pStyle w:val="Standard"/>
        <w:numPr>
          <w:ilvl w:val="0"/>
          <w:numId w:val="1"/>
        </w:numPr>
        <w:tabs>
          <w:tab w:val="left" w:pos="566"/>
        </w:tabs>
        <w:ind w:left="0" w:firstLine="0"/>
        <w:jc w:val="both"/>
      </w:pPr>
      <w:r>
        <w:rPr>
          <w:b/>
          <w:sz w:val="26"/>
          <w:szCs w:val="26"/>
        </w:rPr>
        <w:t>Sacensību mērķis</w:t>
      </w:r>
    </w:p>
    <w:p w14:paraId="2A1D06BA" w14:textId="77777777" w:rsidR="00E00CD6" w:rsidRDefault="00A12AB8">
      <w:pPr>
        <w:pStyle w:val="Standard"/>
        <w:tabs>
          <w:tab w:val="left" w:pos="566"/>
        </w:tabs>
        <w:jc w:val="both"/>
      </w:pPr>
      <w:r>
        <w:rPr>
          <w:sz w:val="26"/>
          <w:szCs w:val="26"/>
        </w:rPr>
        <w:t>Sacensības tiek organizētas, lai popularizētu makšķerēšanu ar pludiņa makšķeri kā veselīgu un pieejamu sporta veidu. Noteikt labākos sportistus šajā sporta veidā.</w:t>
      </w:r>
    </w:p>
    <w:p w14:paraId="3697D6B4" w14:textId="77777777" w:rsidR="00E00CD6" w:rsidRDefault="00E00CD6">
      <w:pPr>
        <w:pStyle w:val="Standard"/>
        <w:tabs>
          <w:tab w:val="left" w:pos="566"/>
        </w:tabs>
        <w:jc w:val="both"/>
      </w:pPr>
    </w:p>
    <w:p w14:paraId="7A1475A7" w14:textId="77777777" w:rsidR="00E00CD6" w:rsidRDefault="00A12AB8">
      <w:pPr>
        <w:pStyle w:val="Standard"/>
        <w:numPr>
          <w:ilvl w:val="0"/>
          <w:numId w:val="1"/>
        </w:numPr>
        <w:tabs>
          <w:tab w:val="left" w:pos="566"/>
        </w:tabs>
        <w:ind w:left="0" w:firstLine="0"/>
        <w:jc w:val="both"/>
      </w:pPr>
      <w:r>
        <w:rPr>
          <w:b/>
          <w:sz w:val="26"/>
          <w:szCs w:val="26"/>
        </w:rPr>
        <w:t>Sacensību vieta un laiks</w:t>
      </w:r>
    </w:p>
    <w:p w14:paraId="7DF285B2" w14:textId="77777777" w:rsidR="00E00CD6" w:rsidRDefault="00A12AB8">
      <w:pPr>
        <w:pStyle w:val="Standard"/>
        <w:tabs>
          <w:tab w:val="left" w:pos="566"/>
        </w:tabs>
        <w:ind w:firstLine="360"/>
        <w:jc w:val="both"/>
      </w:pPr>
      <w:r>
        <w:rPr>
          <w:sz w:val="26"/>
          <w:szCs w:val="26"/>
        </w:rPr>
        <w:t xml:space="preserve">Sacensības notiek 2025.gada 12. un 13. jūlijs Dienvidkurzemes novada Virgas pagasta Prūšu ūdenskrātuvē. </w:t>
      </w:r>
    </w:p>
    <w:p w14:paraId="5BFFEB6F" w14:textId="77777777" w:rsidR="00E00CD6" w:rsidRDefault="00E00CD6">
      <w:pPr>
        <w:pStyle w:val="Standard"/>
        <w:tabs>
          <w:tab w:val="left" w:pos="566"/>
        </w:tabs>
        <w:ind w:firstLine="360"/>
        <w:jc w:val="both"/>
      </w:pPr>
    </w:p>
    <w:p w14:paraId="03F7DF37" w14:textId="77777777" w:rsidR="00E00CD6" w:rsidRDefault="00A12AB8">
      <w:pPr>
        <w:pStyle w:val="Standard"/>
        <w:tabs>
          <w:tab w:val="left" w:pos="566"/>
        </w:tabs>
        <w:jc w:val="both"/>
        <w:rPr>
          <w:rFonts w:ascii="Arial" w:hAnsi="Arial" w:cs="Arial"/>
        </w:rPr>
      </w:pPr>
      <w:r>
        <w:rPr>
          <w:rFonts w:ascii="Arial" w:hAnsi="Arial" w:cs="Arial"/>
        </w:rPr>
        <w:t xml:space="preserve">Sacensības notiks izlozētos makšķerēšanas sektoros. Katras komandas dalībnieks tiks izlozēts atsevišķā sektorā. </w:t>
      </w:r>
    </w:p>
    <w:p w14:paraId="573AE4F2" w14:textId="77777777" w:rsidR="00E00CD6" w:rsidRDefault="00A12AB8">
      <w:pPr>
        <w:pStyle w:val="Standard"/>
        <w:tabs>
          <w:tab w:val="left" w:pos="566"/>
        </w:tabs>
        <w:jc w:val="both"/>
      </w:pPr>
      <w:r>
        <w:rPr>
          <w:sz w:val="26"/>
          <w:szCs w:val="26"/>
        </w:rPr>
        <w:t>Katrā no posmiem makšķerēšanas laiks ir 4 stundas.</w:t>
      </w:r>
    </w:p>
    <w:p w14:paraId="096DF8F3" w14:textId="77777777" w:rsidR="00E00CD6" w:rsidRDefault="00E00CD6">
      <w:pPr>
        <w:pStyle w:val="Standard"/>
        <w:tabs>
          <w:tab w:val="left" w:pos="566"/>
        </w:tabs>
        <w:jc w:val="both"/>
      </w:pPr>
    </w:p>
    <w:p w14:paraId="5AF43E5E" w14:textId="2F646E46" w:rsidR="00E00CD6" w:rsidRDefault="00A12AB8">
      <w:pPr>
        <w:pStyle w:val="Standard"/>
        <w:tabs>
          <w:tab w:val="left" w:pos="566"/>
        </w:tabs>
        <w:ind w:firstLine="360"/>
        <w:jc w:val="both"/>
      </w:pPr>
      <w:r>
        <w:rPr>
          <w:sz w:val="26"/>
          <w:szCs w:val="26"/>
        </w:rPr>
        <w:t xml:space="preserve">Dalībnieku pulcēšanās un reģistrācija </w:t>
      </w:r>
      <w:r w:rsidR="008D084E">
        <w:rPr>
          <w:sz w:val="26"/>
          <w:szCs w:val="26"/>
        </w:rPr>
        <w:t>1</w:t>
      </w:r>
      <w:r w:rsidR="001C2017">
        <w:rPr>
          <w:sz w:val="26"/>
          <w:szCs w:val="26"/>
        </w:rPr>
        <w:t>2.</w:t>
      </w:r>
      <w:r>
        <w:rPr>
          <w:sz w:val="26"/>
          <w:szCs w:val="26"/>
        </w:rPr>
        <w:t xml:space="preserve">.  jūlijā  pie Prūšu ūdenskrātuves peldētavas no plkst.14:00 </w:t>
      </w:r>
    </w:p>
    <w:p w14:paraId="67098FE9" w14:textId="77777777" w:rsidR="00E00CD6" w:rsidRDefault="00E00CD6">
      <w:pPr>
        <w:pStyle w:val="Standard"/>
        <w:tabs>
          <w:tab w:val="left" w:pos="566"/>
        </w:tabs>
        <w:jc w:val="both"/>
      </w:pPr>
    </w:p>
    <w:p w14:paraId="74E2CFD5" w14:textId="536745F3" w:rsidR="00E00CD6" w:rsidRDefault="00A12AB8">
      <w:pPr>
        <w:pStyle w:val="Standard"/>
        <w:tabs>
          <w:tab w:val="left" w:pos="566"/>
        </w:tabs>
        <w:jc w:val="both"/>
        <w:rPr>
          <w:sz w:val="26"/>
          <w:szCs w:val="26"/>
        </w:rPr>
      </w:pPr>
      <w:r>
        <w:rPr>
          <w:sz w:val="26"/>
          <w:szCs w:val="26"/>
        </w:rPr>
        <w:t>1.POSMS- 1</w:t>
      </w:r>
      <w:r w:rsidR="001C2017">
        <w:rPr>
          <w:sz w:val="26"/>
          <w:szCs w:val="26"/>
        </w:rPr>
        <w:t>2</w:t>
      </w:r>
      <w:r>
        <w:rPr>
          <w:sz w:val="26"/>
          <w:szCs w:val="26"/>
        </w:rPr>
        <w:t>. JŪLIJĀ</w:t>
      </w:r>
    </w:p>
    <w:p w14:paraId="3C4C17B0" w14:textId="77777777" w:rsidR="00E00CD6" w:rsidRDefault="00E00CD6">
      <w:pPr>
        <w:pStyle w:val="Standard"/>
        <w:tabs>
          <w:tab w:val="left" w:pos="566"/>
        </w:tabs>
        <w:jc w:val="both"/>
      </w:pPr>
    </w:p>
    <w:p w14:paraId="4E3597C6" w14:textId="77777777" w:rsidR="00E00CD6" w:rsidRDefault="00A12AB8">
      <w:pPr>
        <w:pStyle w:val="Standard"/>
        <w:tabs>
          <w:tab w:val="left" w:pos="566"/>
        </w:tabs>
        <w:jc w:val="both"/>
      </w:pPr>
      <w:r>
        <w:rPr>
          <w:sz w:val="26"/>
          <w:szCs w:val="26"/>
        </w:rPr>
        <w:t xml:space="preserve"> Plkst15:00.– sacensību posmu izloze pie Prūšu ūdenskrātuves peldētavas.</w:t>
      </w:r>
    </w:p>
    <w:p w14:paraId="790C62CA" w14:textId="77777777" w:rsidR="00E00CD6" w:rsidRDefault="00A12AB8">
      <w:pPr>
        <w:pStyle w:val="Standard"/>
        <w:tabs>
          <w:tab w:val="left" w:pos="566"/>
        </w:tabs>
        <w:jc w:val="both"/>
      </w:pPr>
      <w:r>
        <w:rPr>
          <w:sz w:val="26"/>
          <w:szCs w:val="26"/>
        </w:rPr>
        <w:t xml:space="preserve"> Sacensības  no plkst. 16:00 līdz 20:00</w:t>
      </w:r>
    </w:p>
    <w:p w14:paraId="6B36D3BF" w14:textId="77777777" w:rsidR="00E00CD6" w:rsidRDefault="00A12AB8">
      <w:pPr>
        <w:pStyle w:val="Standard"/>
        <w:tabs>
          <w:tab w:val="left" w:pos="566"/>
        </w:tabs>
        <w:spacing w:before="240"/>
        <w:jc w:val="both"/>
      </w:pPr>
      <w:r>
        <w:rPr>
          <w:sz w:val="26"/>
          <w:szCs w:val="26"/>
        </w:rPr>
        <w:t xml:space="preserve">Pārtraukums un vakariņas. </w:t>
      </w:r>
    </w:p>
    <w:p w14:paraId="316623AC" w14:textId="77777777" w:rsidR="00E00CD6" w:rsidRDefault="00E00CD6">
      <w:pPr>
        <w:pStyle w:val="Standard"/>
        <w:tabs>
          <w:tab w:val="left" w:pos="566"/>
        </w:tabs>
        <w:jc w:val="both"/>
      </w:pPr>
    </w:p>
    <w:p w14:paraId="36735CDE" w14:textId="0176ED2D" w:rsidR="00E00CD6" w:rsidRDefault="00A12AB8">
      <w:pPr>
        <w:pStyle w:val="Standard"/>
        <w:tabs>
          <w:tab w:val="left" w:pos="566"/>
        </w:tabs>
        <w:jc w:val="both"/>
      </w:pPr>
      <w:r>
        <w:rPr>
          <w:sz w:val="26"/>
          <w:szCs w:val="26"/>
        </w:rPr>
        <w:t>2.POSMS- 1</w:t>
      </w:r>
      <w:r w:rsidR="001C2017">
        <w:rPr>
          <w:sz w:val="26"/>
          <w:szCs w:val="26"/>
        </w:rPr>
        <w:t>3</w:t>
      </w:r>
      <w:r>
        <w:rPr>
          <w:sz w:val="26"/>
          <w:szCs w:val="26"/>
        </w:rPr>
        <w:t>. JŪLIJĀ</w:t>
      </w:r>
    </w:p>
    <w:p w14:paraId="02BE9342" w14:textId="77777777" w:rsidR="00E00CD6" w:rsidRDefault="00A12AB8">
      <w:pPr>
        <w:pStyle w:val="Standard"/>
        <w:tabs>
          <w:tab w:val="left" w:pos="566"/>
        </w:tabs>
        <w:jc w:val="both"/>
      </w:pPr>
      <w:r>
        <w:rPr>
          <w:sz w:val="26"/>
          <w:szCs w:val="26"/>
        </w:rPr>
        <w:t xml:space="preserve"> </w:t>
      </w:r>
    </w:p>
    <w:p w14:paraId="6423FFF3" w14:textId="77777777" w:rsidR="00E00CD6" w:rsidRDefault="00A12AB8">
      <w:pPr>
        <w:pStyle w:val="Standard"/>
        <w:tabs>
          <w:tab w:val="left" w:pos="566"/>
        </w:tabs>
        <w:jc w:val="both"/>
      </w:pPr>
      <w:r>
        <w:rPr>
          <w:sz w:val="26"/>
          <w:szCs w:val="26"/>
        </w:rPr>
        <w:t>Plkst.6:45</w:t>
      </w:r>
      <w:r>
        <w:rPr>
          <w:sz w:val="26"/>
          <w:szCs w:val="26"/>
        </w:rPr>
        <w:t xml:space="preserve"> sacensību posmu izloze pie Prūšu ūdenskrātuves peldētavas.</w:t>
      </w:r>
    </w:p>
    <w:p w14:paraId="541EF73A" w14:textId="77777777" w:rsidR="00E00CD6" w:rsidRDefault="00A12AB8">
      <w:pPr>
        <w:pStyle w:val="Standard"/>
        <w:tabs>
          <w:tab w:val="left" w:pos="566"/>
        </w:tabs>
        <w:jc w:val="both"/>
      </w:pPr>
      <w:r>
        <w:rPr>
          <w:sz w:val="26"/>
          <w:szCs w:val="26"/>
        </w:rPr>
        <w:t>Sacensības no plkst. 8.00. – 12.00</w:t>
      </w:r>
    </w:p>
    <w:p w14:paraId="42FF56C5" w14:textId="77777777" w:rsidR="00E00CD6" w:rsidRDefault="00E00CD6">
      <w:pPr>
        <w:pStyle w:val="Standard"/>
        <w:tabs>
          <w:tab w:val="left" w:pos="566"/>
        </w:tabs>
        <w:jc w:val="both"/>
      </w:pPr>
    </w:p>
    <w:p w14:paraId="58B09038" w14:textId="77777777" w:rsidR="00E00CD6" w:rsidRDefault="00A12AB8">
      <w:pPr>
        <w:pStyle w:val="Standard"/>
        <w:tabs>
          <w:tab w:val="left" w:pos="566"/>
        </w:tabs>
        <w:jc w:val="both"/>
      </w:pPr>
      <w:r>
        <w:rPr>
          <w:sz w:val="26"/>
          <w:szCs w:val="26"/>
        </w:rPr>
        <w:t>Plkst.13.00 – apbalvošana pie Prūšu ūdenskrātuves peldētavas.</w:t>
      </w:r>
    </w:p>
    <w:p w14:paraId="08998738" w14:textId="77777777" w:rsidR="00E00CD6" w:rsidRDefault="00E00CD6">
      <w:pPr>
        <w:pStyle w:val="Standard"/>
        <w:tabs>
          <w:tab w:val="left" w:pos="566"/>
        </w:tabs>
        <w:jc w:val="both"/>
      </w:pPr>
    </w:p>
    <w:p w14:paraId="04E51EC7" w14:textId="77777777" w:rsidR="00E00CD6" w:rsidRDefault="00E00CD6">
      <w:pPr>
        <w:pStyle w:val="Standard"/>
        <w:tabs>
          <w:tab w:val="left" w:pos="566"/>
        </w:tabs>
        <w:jc w:val="both"/>
      </w:pPr>
    </w:p>
    <w:p w14:paraId="64DA6AF1" w14:textId="77777777" w:rsidR="00E00CD6" w:rsidRDefault="00A12AB8">
      <w:pPr>
        <w:pStyle w:val="Standard"/>
        <w:tabs>
          <w:tab w:val="left" w:pos="566"/>
        </w:tabs>
        <w:jc w:val="both"/>
        <w:rPr>
          <w:color w:val="FF0000"/>
        </w:rPr>
      </w:pPr>
      <w:r>
        <w:rPr>
          <w:color w:val="FF0000"/>
          <w:sz w:val="26"/>
          <w:szCs w:val="26"/>
        </w:rPr>
        <w:t>Nakšņošana  atpūtas vietā pie Prūšu ūdenskrātuves. Līdzi jābūt teltīm un nakšņošanai nepieciešamajam. (Alīda Putere mob.29377366). Kā arī Mežupes pamatskolā.(Anitra Šneidere mob .29217096)</w:t>
      </w:r>
      <w:r>
        <w:rPr>
          <w:color w:val="FF0000"/>
        </w:rPr>
        <w:t xml:space="preserve"> Pieskot  naktsmītnes nosaukt paroli „”makšķernieks”</w:t>
      </w:r>
    </w:p>
    <w:p w14:paraId="2A4597AA" w14:textId="77777777" w:rsidR="00E00CD6" w:rsidRDefault="00E00CD6">
      <w:pPr>
        <w:pStyle w:val="Standard"/>
        <w:tabs>
          <w:tab w:val="left" w:pos="566"/>
        </w:tabs>
        <w:jc w:val="both"/>
        <w:rPr>
          <w:b/>
          <w:sz w:val="26"/>
          <w:szCs w:val="26"/>
        </w:rPr>
      </w:pPr>
    </w:p>
    <w:p w14:paraId="4AD80EC1" w14:textId="77777777" w:rsidR="00E00CD6" w:rsidRDefault="00E00CD6">
      <w:pPr>
        <w:pStyle w:val="Standard"/>
        <w:tabs>
          <w:tab w:val="left" w:pos="566"/>
        </w:tabs>
        <w:jc w:val="both"/>
        <w:rPr>
          <w:b/>
          <w:sz w:val="26"/>
          <w:szCs w:val="26"/>
        </w:rPr>
      </w:pPr>
    </w:p>
    <w:p w14:paraId="5DBACC37" w14:textId="77777777" w:rsidR="00E00CD6" w:rsidRDefault="00E00CD6">
      <w:pPr>
        <w:pStyle w:val="Standard"/>
        <w:tabs>
          <w:tab w:val="left" w:pos="566"/>
        </w:tabs>
        <w:jc w:val="both"/>
        <w:rPr>
          <w:b/>
          <w:sz w:val="26"/>
          <w:szCs w:val="26"/>
        </w:rPr>
      </w:pPr>
    </w:p>
    <w:p w14:paraId="62394C78" w14:textId="77777777" w:rsidR="00E00CD6" w:rsidRDefault="00E00CD6">
      <w:pPr>
        <w:pStyle w:val="Standard"/>
        <w:tabs>
          <w:tab w:val="left" w:pos="566"/>
        </w:tabs>
        <w:jc w:val="both"/>
        <w:rPr>
          <w:b/>
          <w:sz w:val="26"/>
          <w:szCs w:val="26"/>
        </w:rPr>
      </w:pPr>
    </w:p>
    <w:p w14:paraId="4B37866A" w14:textId="77777777" w:rsidR="00E00CD6" w:rsidRDefault="00E00CD6">
      <w:pPr>
        <w:pStyle w:val="Standard"/>
        <w:tabs>
          <w:tab w:val="left" w:pos="566"/>
        </w:tabs>
        <w:jc w:val="both"/>
        <w:rPr>
          <w:b/>
          <w:sz w:val="26"/>
          <w:szCs w:val="26"/>
        </w:rPr>
      </w:pPr>
    </w:p>
    <w:p w14:paraId="2C2C5CC9" w14:textId="77777777" w:rsidR="00E00CD6" w:rsidRDefault="00E00CD6">
      <w:pPr>
        <w:pStyle w:val="Standard"/>
        <w:tabs>
          <w:tab w:val="left" w:pos="566"/>
        </w:tabs>
        <w:jc w:val="both"/>
        <w:rPr>
          <w:b/>
          <w:bCs/>
          <w:sz w:val="26"/>
          <w:szCs w:val="26"/>
        </w:rPr>
      </w:pPr>
    </w:p>
    <w:p w14:paraId="3CF0616A" w14:textId="77777777" w:rsidR="00E00CD6" w:rsidRDefault="00E00CD6">
      <w:pPr>
        <w:pStyle w:val="Standard"/>
        <w:tabs>
          <w:tab w:val="left" w:pos="566"/>
        </w:tabs>
        <w:jc w:val="both"/>
        <w:rPr>
          <w:b/>
          <w:bCs/>
          <w:sz w:val="26"/>
          <w:szCs w:val="26"/>
        </w:rPr>
      </w:pPr>
    </w:p>
    <w:p w14:paraId="6CD5E38A" w14:textId="77777777" w:rsidR="00E00CD6" w:rsidRDefault="00E00CD6">
      <w:pPr>
        <w:pStyle w:val="Standard"/>
        <w:tabs>
          <w:tab w:val="left" w:pos="566"/>
        </w:tabs>
        <w:jc w:val="both"/>
        <w:rPr>
          <w:b/>
          <w:bCs/>
          <w:sz w:val="26"/>
          <w:szCs w:val="26"/>
        </w:rPr>
      </w:pPr>
    </w:p>
    <w:p w14:paraId="648722A3" w14:textId="77777777" w:rsidR="00E00CD6" w:rsidRDefault="00E00CD6">
      <w:pPr>
        <w:pStyle w:val="Standard"/>
        <w:tabs>
          <w:tab w:val="left" w:pos="566"/>
        </w:tabs>
        <w:jc w:val="both"/>
        <w:rPr>
          <w:b/>
          <w:bCs/>
          <w:sz w:val="26"/>
          <w:szCs w:val="26"/>
        </w:rPr>
      </w:pPr>
    </w:p>
    <w:p w14:paraId="2F48AAA5" w14:textId="77777777" w:rsidR="00E00CD6" w:rsidRDefault="00E00CD6">
      <w:pPr>
        <w:pStyle w:val="Standard"/>
        <w:tabs>
          <w:tab w:val="left" w:pos="566"/>
        </w:tabs>
        <w:jc w:val="both"/>
        <w:rPr>
          <w:b/>
          <w:bCs/>
          <w:sz w:val="26"/>
          <w:szCs w:val="26"/>
        </w:rPr>
      </w:pPr>
    </w:p>
    <w:p w14:paraId="11C75735" w14:textId="77777777" w:rsidR="00E00CD6" w:rsidRDefault="00A12AB8">
      <w:pPr>
        <w:pStyle w:val="Standard"/>
        <w:tabs>
          <w:tab w:val="left" w:pos="566"/>
        </w:tabs>
        <w:jc w:val="both"/>
        <w:rPr>
          <w:b/>
          <w:bCs/>
          <w:sz w:val="26"/>
          <w:szCs w:val="26"/>
        </w:rPr>
      </w:pPr>
      <w:r>
        <w:rPr>
          <w:b/>
          <w:sz w:val="26"/>
          <w:szCs w:val="26"/>
        </w:rPr>
        <w:lastRenderedPageBreak/>
        <w:t>3. Sacensību organizators</w:t>
      </w:r>
    </w:p>
    <w:p w14:paraId="276948DF" w14:textId="77777777" w:rsidR="00E00CD6" w:rsidRDefault="00E00CD6">
      <w:pPr>
        <w:pStyle w:val="Standard"/>
        <w:tabs>
          <w:tab w:val="left" w:pos="566"/>
        </w:tabs>
        <w:jc w:val="both"/>
        <w:rPr>
          <w:b/>
          <w:sz w:val="26"/>
          <w:szCs w:val="26"/>
        </w:rPr>
      </w:pPr>
    </w:p>
    <w:p w14:paraId="0D1D6AD5" w14:textId="77777777" w:rsidR="00E00CD6" w:rsidRDefault="00A12AB8">
      <w:pPr>
        <w:pStyle w:val="Standard"/>
        <w:tabs>
          <w:tab w:val="left" w:pos="566"/>
        </w:tabs>
        <w:jc w:val="both"/>
        <w:rPr>
          <w:sz w:val="26"/>
          <w:szCs w:val="26"/>
        </w:rPr>
      </w:pPr>
      <w:r>
        <w:rPr>
          <w:sz w:val="26"/>
          <w:szCs w:val="26"/>
        </w:rPr>
        <w:t xml:space="preserve">Sacensību  organizators sadarbībā ar Dienvidkurzemes novada pašvaldība un </w:t>
      </w:r>
      <w:r>
        <w:rPr>
          <w:sz w:val="26"/>
          <w:szCs w:val="26"/>
        </w:rPr>
        <w:t xml:space="preserve">sadarbībā ar Latvijas Makšķerēšanas sporta federāciju. </w:t>
      </w:r>
      <w:r>
        <w:rPr>
          <w:sz w:val="26"/>
          <w:szCs w:val="26"/>
        </w:rPr>
        <w:t xml:space="preserve"> Atbildīgais organizators Kalētu pagastu pārvaldes sporta organizators Ģirts Ločmelis , e – pasts   </w:t>
      </w:r>
      <w:hyperlink r:id="rId7" w:tooltip="mailto:sportists77@inbox.lv" w:history="1">
        <w:r>
          <w:rPr>
            <w:rStyle w:val="Internetlink"/>
            <w:sz w:val="26"/>
            <w:szCs w:val="26"/>
          </w:rPr>
          <w:t>sportists77@inbox.lv</w:t>
        </w:r>
      </w:hyperlink>
      <w:r>
        <w:rPr>
          <w:sz w:val="26"/>
          <w:szCs w:val="26"/>
        </w:rPr>
        <w:t xml:space="preserve"> (tel.26419756)</w:t>
      </w:r>
      <w:r>
        <w:rPr>
          <w:sz w:val="26"/>
          <w:szCs w:val="26"/>
        </w:rPr>
        <w:t xml:space="preserve">  </w:t>
      </w:r>
    </w:p>
    <w:p w14:paraId="3C981C5C" w14:textId="77777777" w:rsidR="00E00CD6" w:rsidRDefault="00A12AB8">
      <w:pPr>
        <w:pStyle w:val="Standard"/>
        <w:tabs>
          <w:tab w:val="left" w:pos="566"/>
        </w:tabs>
        <w:jc w:val="both"/>
      </w:pPr>
      <w:r>
        <w:rPr>
          <w:sz w:val="26"/>
          <w:szCs w:val="26"/>
        </w:rPr>
        <w:t>Sadarbībā ar Kalētu VIG.</w:t>
      </w:r>
    </w:p>
    <w:p w14:paraId="3284CAFE" w14:textId="77777777" w:rsidR="00E00CD6" w:rsidRDefault="00E00CD6">
      <w:pPr>
        <w:pStyle w:val="Standard"/>
        <w:tabs>
          <w:tab w:val="left" w:pos="566"/>
        </w:tabs>
        <w:jc w:val="both"/>
      </w:pPr>
    </w:p>
    <w:p w14:paraId="2B6C3663" w14:textId="77777777" w:rsidR="00E00CD6" w:rsidRDefault="00A12AB8">
      <w:pPr>
        <w:pStyle w:val="Standard"/>
        <w:tabs>
          <w:tab w:val="left" w:pos="566"/>
        </w:tabs>
        <w:jc w:val="both"/>
      </w:pPr>
      <w:r>
        <w:rPr>
          <w:b/>
          <w:sz w:val="26"/>
          <w:szCs w:val="26"/>
        </w:rPr>
        <w:t xml:space="preserve">4. Sacensību dalībnieki </w:t>
      </w:r>
    </w:p>
    <w:p w14:paraId="716F2BB5" w14:textId="77777777" w:rsidR="00E00CD6" w:rsidRDefault="00A12AB8">
      <w:pPr>
        <w:pStyle w:val="Standard"/>
        <w:tabs>
          <w:tab w:val="left" w:pos="566"/>
        </w:tabs>
        <w:jc w:val="both"/>
      </w:pPr>
      <w:r>
        <w:rPr>
          <w:sz w:val="26"/>
          <w:szCs w:val="26"/>
        </w:rPr>
        <w:t>Sacensībās piedalās komandas divu</w:t>
      </w:r>
      <w:r>
        <w:rPr>
          <w:sz w:val="26"/>
          <w:szCs w:val="26"/>
        </w:rPr>
        <w:t xml:space="preserve"> dalībnieku sastāvā, kā arī individuālie dalībnieki.</w:t>
      </w:r>
    </w:p>
    <w:p w14:paraId="50ECC45A" w14:textId="77777777" w:rsidR="00E00CD6" w:rsidRDefault="00A12AB8">
      <w:pPr>
        <w:pStyle w:val="Standard"/>
        <w:tabs>
          <w:tab w:val="left" w:pos="566"/>
        </w:tabs>
        <w:jc w:val="both"/>
        <w:rPr>
          <w:color w:val="FF0000"/>
        </w:rPr>
      </w:pPr>
      <w:r>
        <w:rPr>
          <w:sz w:val="26"/>
          <w:szCs w:val="26"/>
        </w:rPr>
        <w:t xml:space="preserve">Dalībnieku iepriekšēja pieteikšanās līdz </w:t>
      </w:r>
      <w:r>
        <w:rPr>
          <w:color w:val="FF0000"/>
          <w:sz w:val="26"/>
          <w:szCs w:val="26"/>
        </w:rPr>
        <w:t>9. JŪLIJAM,</w:t>
      </w:r>
      <w:r>
        <w:rPr>
          <w:sz w:val="26"/>
          <w:szCs w:val="26"/>
        </w:rPr>
        <w:t xml:space="preserve"> lai varētu plānot sacensību posmus sacensību rīkošanai.</w:t>
      </w:r>
      <w:r>
        <w:rPr>
          <w:color w:val="FF0000"/>
          <w:sz w:val="26"/>
          <w:szCs w:val="26"/>
        </w:rPr>
        <w:t xml:space="preserve"> Pieteikties pa tel. 26419756 (Ģirts Ločmelis)</w:t>
      </w:r>
    </w:p>
    <w:p w14:paraId="26358571" w14:textId="77777777" w:rsidR="00E00CD6" w:rsidRDefault="00E00CD6">
      <w:pPr>
        <w:pStyle w:val="Standard"/>
        <w:tabs>
          <w:tab w:val="left" w:pos="566"/>
        </w:tabs>
        <w:jc w:val="both"/>
      </w:pPr>
    </w:p>
    <w:p w14:paraId="6E4D043C" w14:textId="77777777" w:rsidR="00E00CD6" w:rsidRDefault="00A12AB8">
      <w:pPr>
        <w:pStyle w:val="Standard"/>
        <w:tabs>
          <w:tab w:val="left" w:pos="566"/>
        </w:tabs>
        <w:jc w:val="both"/>
      </w:pPr>
      <w:r>
        <w:rPr>
          <w:b/>
          <w:sz w:val="26"/>
          <w:szCs w:val="26"/>
        </w:rPr>
        <w:t>5. Dalības maksa</w:t>
      </w:r>
    </w:p>
    <w:p w14:paraId="1BA856E1" w14:textId="77777777" w:rsidR="00E00CD6" w:rsidRDefault="00A12AB8">
      <w:pPr>
        <w:pStyle w:val="Standard"/>
        <w:tabs>
          <w:tab w:val="left" w:pos="566"/>
        </w:tabs>
        <w:jc w:val="both"/>
      </w:pPr>
      <w:r>
        <w:rPr>
          <w:sz w:val="26"/>
          <w:szCs w:val="26"/>
        </w:rPr>
        <w:t xml:space="preserve">Dalības maksa- 20 eiro no komandas. </w:t>
      </w:r>
    </w:p>
    <w:p w14:paraId="2419AA91" w14:textId="77777777" w:rsidR="00E00CD6" w:rsidRDefault="00A12AB8">
      <w:pPr>
        <w:pStyle w:val="Standard"/>
        <w:tabs>
          <w:tab w:val="left" w:pos="566"/>
        </w:tabs>
        <w:jc w:val="both"/>
      </w:pPr>
      <w:r>
        <w:rPr>
          <w:sz w:val="26"/>
          <w:szCs w:val="26"/>
        </w:rPr>
        <w:t>Individuālajiem dalībniekiem  10,- eiro.</w:t>
      </w:r>
    </w:p>
    <w:p w14:paraId="07B13254" w14:textId="77777777" w:rsidR="00E00CD6" w:rsidRDefault="00A12AB8">
      <w:pPr>
        <w:pStyle w:val="Standard"/>
        <w:tabs>
          <w:tab w:val="left" w:pos="566"/>
        </w:tabs>
        <w:jc w:val="both"/>
        <w:rPr>
          <w:b/>
          <w:bCs/>
          <w:sz w:val="26"/>
          <w:szCs w:val="26"/>
        </w:rPr>
      </w:pPr>
      <w:r>
        <w:rPr>
          <w:b/>
          <w:sz w:val="26"/>
          <w:szCs w:val="26"/>
        </w:rPr>
        <w:t>Dalības maksa tiks izlietota dalībnieku kopējām vakariņām  pēc 1.posma sacensībām.</w:t>
      </w:r>
    </w:p>
    <w:p w14:paraId="33E47617" w14:textId="77777777" w:rsidR="00E00CD6" w:rsidRDefault="00E00CD6">
      <w:pPr>
        <w:pStyle w:val="Standard"/>
        <w:tabs>
          <w:tab w:val="left" w:pos="566"/>
        </w:tabs>
        <w:jc w:val="both"/>
      </w:pPr>
    </w:p>
    <w:p w14:paraId="5E932553" w14:textId="77777777" w:rsidR="00E00CD6" w:rsidRDefault="00A12AB8">
      <w:pPr>
        <w:pStyle w:val="Standard"/>
        <w:tabs>
          <w:tab w:val="left" w:pos="566"/>
        </w:tabs>
        <w:jc w:val="both"/>
      </w:pPr>
      <w:r>
        <w:rPr>
          <w:sz w:val="26"/>
          <w:szCs w:val="26"/>
        </w:rPr>
        <w:t xml:space="preserve">Dalības maksa tiek samaksāta piesakoties sacensībām uz vietas 13. jūlijā. </w:t>
      </w:r>
    </w:p>
    <w:p w14:paraId="4E0BBA3E" w14:textId="77777777" w:rsidR="00E00CD6" w:rsidRDefault="00E00CD6">
      <w:pPr>
        <w:pStyle w:val="Standard"/>
        <w:tabs>
          <w:tab w:val="left" w:pos="566"/>
        </w:tabs>
        <w:jc w:val="both"/>
      </w:pPr>
    </w:p>
    <w:p w14:paraId="32F4B53D" w14:textId="77777777" w:rsidR="00E00CD6" w:rsidRDefault="00E00CD6">
      <w:pPr>
        <w:pStyle w:val="Standard"/>
        <w:tabs>
          <w:tab w:val="left" w:pos="566"/>
        </w:tabs>
        <w:jc w:val="both"/>
      </w:pPr>
    </w:p>
    <w:p w14:paraId="70D9C165" w14:textId="77777777" w:rsidR="00E00CD6" w:rsidRDefault="00A12AB8">
      <w:pPr>
        <w:pStyle w:val="Standard"/>
        <w:tabs>
          <w:tab w:val="left" w:pos="566"/>
        </w:tabs>
        <w:jc w:val="both"/>
      </w:pPr>
      <w:r>
        <w:rPr>
          <w:b/>
          <w:sz w:val="26"/>
          <w:szCs w:val="26"/>
        </w:rPr>
        <w:t>6. Dalībnieku inventārs un noteikumi</w:t>
      </w:r>
    </w:p>
    <w:p w14:paraId="6CDD3088" w14:textId="77777777" w:rsidR="00E00CD6" w:rsidRDefault="00A12AB8">
      <w:pPr>
        <w:pStyle w:val="Default"/>
        <w:rPr>
          <w:rFonts w:ascii="Arial" w:hAnsi="Arial" w:cs="Arial"/>
        </w:rPr>
      </w:pPr>
      <w:r>
        <w:rPr>
          <w:rFonts w:ascii="Arial" w:eastAsia="Arial" w:hAnsi="Arial" w:cs="Arial"/>
          <w:b/>
          <w:bCs/>
        </w:rPr>
        <w:t xml:space="preserve">             </w:t>
      </w:r>
      <w:r>
        <w:rPr>
          <w:rFonts w:ascii="Arial" w:hAnsi="Arial" w:cs="Arial"/>
          <w:b/>
          <w:bCs/>
        </w:rPr>
        <w:t>Sacensības notiek saskaņā ar MK noteikumiem Nr.800</w:t>
      </w:r>
    </w:p>
    <w:p w14:paraId="7C9BC05F" w14:textId="77777777" w:rsidR="00E00CD6" w:rsidRDefault="00A12AB8">
      <w:pPr>
        <w:pStyle w:val="Default"/>
        <w:rPr>
          <w:rFonts w:ascii="Arial" w:hAnsi="Arial" w:cs="Arial"/>
        </w:rPr>
      </w:pPr>
      <w:r>
        <w:rPr>
          <w:rFonts w:ascii="Arial" w:eastAsia="Arial" w:hAnsi="Arial" w:cs="Arial"/>
          <w:b/>
          <w:bCs/>
        </w:rPr>
        <w:t xml:space="preserve">           </w:t>
      </w:r>
      <w:r>
        <w:rPr>
          <w:rFonts w:ascii="Arial" w:hAnsi="Arial" w:cs="Arial"/>
          <w:b/>
          <w:bCs/>
        </w:rPr>
        <w:t>”</w:t>
      </w:r>
      <w:r>
        <w:rPr>
          <w:rFonts w:ascii="Arial" w:eastAsia="Arial" w:hAnsi="Arial" w:cs="Arial"/>
          <w:b/>
          <w:bCs/>
        </w:rPr>
        <w:t xml:space="preserve"> </w:t>
      </w:r>
      <w:r>
        <w:rPr>
          <w:rFonts w:ascii="Arial" w:hAnsi="Arial" w:cs="Arial"/>
          <w:b/>
          <w:bCs/>
        </w:rPr>
        <w:t>Makšķerēšanas, vēžošanas un zemūdens medību noteikumi”</w:t>
      </w:r>
    </w:p>
    <w:p w14:paraId="7E2FFD29" w14:textId="77777777" w:rsidR="00E00CD6" w:rsidRDefault="00A12AB8">
      <w:pPr>
        <w:pStyle w:val="Standard"/>
        <w:tabs>
          <w:tab w:val="left" w:pos="566"/>
        </w:tabs>
        <w:ind w:firstLine="720"/>
        <w:jc w:val="both"/>
        <w:rPr>
          <w:color w:val="FF0000"/>
        </w:rPr>
      </w:pPr>
      <w:r>
        <w:rPr>
          <w:sz w:val="26"/>
          <w:szCs w:val="26"/>
        </w:rPr>
        <w:t xml:space="preserve"> Katram dalībniekam atbilstoši makšķerēšanas noteikumiem jābūt klāt derīgai makšķerēšanas kartei.</w:t>
      </w:r>
    </w:p>
    <w:p w14:paraId="12100974" w14:textId="77777777" w:rsidR="00E00CD6" w:rsidRDefault="00A12AB8">
      <w:pPr>
        <w:pStyle w:val="Standard"/>
        <w:tabs>
          <w:tab w:val="left" w:pos="566"/>
        </w:tabs>
        <w:ind w:firstLine="720"/>
        <w:jc w:val="both"/>
      </w:pPr>
      <w:r>
        <w:rPr>
          <w:sz w:val="26"/>
          <w:szCs w:val="26"/>
        </w:rPr>
        <w:t xml:space="preserve">Makšķerēt drīkst ar jebkuras sistēmas pludiņmakšķeri. Vienlaicīgi sacensībās drīkst izmantot vienu makšķeri, kas aprīkota ar vienu āķi. Dzīvās zivtiņas kā ēsmu izmantot nedrīkst. Līdakas lomā neskaita. Ieskaita zivis, kuras atbilst makšķerēšanas noteikumiem. </w:t>
      </w:r>
    </w:p>
    <w:p w14:paraId="0C476EDA" w14:textId="77777777" w:rsidR="00E00CD6" w:rsidRDefault="00A12AB8">
      <w:pPr>
        <w:pStyle w:val="Standard"/>
        <w:tabs>
          <w:tab w:val="left" w:pos="566"/>
        </w:tabs>
        <w:ind w:firstLine="720"/>
        <w:jc w:val="both"/>
      </w:pPr>
      <w:r>
        <w:rPr>
          <w:sz w:val="26"/>
          <w:szCs w:val="26"/>
        </w:rPr>
        <w:t>Katrā posmā nosaka dalībnieka iegūto vietu, tā ir proporcionāla loma svaram. Augstākā vieta ir dalībniekam ar lielāko loma svaru.</w:t>
      </w:r>
    </w:p>
    <w:p w14:paraId="2B744E27" w14:textId="77777777" w:rsidR="00E00CD6" w:rsidRDefault="00E00CD6">
      <w:pPr>
        <w:pStyle w:val="Standard"/>
        <w:tabs>
          <w:tab w:val="left" w:pos="566"/>
        </w:tabs>
        <w:jc w:val="both"/>
      </w:pPr>
    </w:p>
    <w:p w14:paraId="27E70769" w14:textId="77777777" w:rsidR="00E00CD6" w:rsidRDefault="00A12AB8">
      <w:pPr>
        <w:pStyle w:val="Standard"/>
        <w:tabs>
          <w:tab w:val="left" w:pos="566"/>
        </w:tabs>
        <w:jc w:val="both"/>
      </w:pPr>
      <w:r>
        <w:rPr>
          <w:b/>
          <w:sz w:val="26"/>
          <w:szCs w:val="26"/>
        </w:rPr>
        <w:t>7.  Uzvarētāju noteikšana</w:t>
      </w:r>
    </w:p>
    <w:p w14:paraId="6514076E" w14:textId="77777777" w:rsidR="00E00CD6" w:rsidRDefault="00A12AB8">
      <w:pPr>
        <w:pStyle w:val="Standard"/>
        <w:tabs>
          <w:tab w:val="left" w:pos="566"/>
        </w:tabs>
        <w:ind w:firstLine="360"/>
        <w:jc w:val="both"/>
      </w:pPr>
      <w:r>
        <w:rPr>
          <w:sz w:val="26"/>
          <w:szCs w:val="26"/>
        </w:rPr>
        <w:t xml:space="preserve">Par uzvarētāju komandu vērtējumā kļūst komanda, kas abos posmu kopvērtējumā ieguvusi mazāko vietu summu. </w:t>
      </w:r>
    </w:p>
    <w:p w14:paraId="4C6E0152" w14:textId="77777777" w:rsidR="00E00CD6" w:rsidRDefault="00A12AB8">
      <w:pPr>
        <w:pStyle w:val="Standard"/>
        <w:tabs>
          <w:tab w:val="left" w:pos="566"/>
        </w:tabs>
        <w:ind w:firstLine="360"/>
        <w:jc w:val="both"/>
      </w:pPr>
      <w:r>
        <w:rPr>
          <w:sz w:val="26"/>
          <w:szCs w:val="26"/>
        </w:rPr>
        <w:t>Individuālajā vērtējumā- ar  abos posmos iegūto mazāko vietu summu.</w:t>
      </w:r>
    </w:p>
    <w:p w14:paraId="33357205" w14:textId="77777777" w:rsidR="00E00CD6" w:rsidRDefault="00A12AB8">
      <w:pPr>
        <w:pStyle w:val="Standard"/>
        <w:tabs>
          <w:tab w:val="left" w:pos="566"/>
        </w:tabs>
        <w:ind w:firstLine="360"/>
        <w:jc w:val="both"/>
      </w:pPr>
      <w:r>
        <w:rPr>
          <w:sz w:val="26"/>
          <w:szCs w:val="26"/>
        </w:rPr>
        <w:t>Vienādas vietu summas gadījumā priekšrocības ir komandai vai dalībniekam ar lielāko kopējo zivju svaru abos  posmos.</w:t>
      </w:r>
    </w:p>
    <w:p w14:paraId="2463EB61" w14:textId="77777777" w:rsidR="00E00CD6" w:rsidRDefault="00A12AB8">
      <w:pPr>
        <w:pStyle w:val="Standard"/>
        <w:tabs>
          <w:tab w:val="left" w:pos="566"/>
        </w:tabs>
        <w:ind w:firstLine="360"/>
        <w:jc w:val="both"/>
      </w:pPr>
      <w:r>
        <w:t xml:space="preserve">Vienādu svaru gadījumā augstāku vietu ieņem pēdēja posma uzvarētāj komanda vai dalībnieks. </w:t>
      </w:r>
    </w:p>
    <w:p w14:paraId="2849BF9B" w14:textId="77777777" w:rsidR="00E00CD6" w:rsidRDefault="00E00CD6">
      <w:pPr>
        <w:pStyle w:val="Standard"/>
        <w:tabs>
          <w:tab w:val="left" w:pos="566"/>
        </w:tabs>
        <w:jc w:val="both"/>
      </w:pPr>
    </w:p>
    <w:p w14:paraId="30486F35" w14:textId="77777777" w:rsidR="00E00CD6" w:rsidRDefault="00A12AB8">
      <w:pPr>
        <w:pStyle w:val="Standard"/>
        <w:tabs>
          <w:tab w:val="left" w:pos="566"/>
        </w:tabs>
        <w:jc w:val="both"/>
      </w:pPr>
      <w:r>
        <w:rPr>
          <w:b/>
          <w:sz w:val="26"/>
          <w:szCs w:val="26"/>
        </w:rPr>
        <w:t>8. Apbalvošana</w:t>
      </w:r>
    </w:p>
    <w:p w14:paraId="65DF0C2F" w14:textId="77777777" w:rsidR="00E00CD6" w:rsidRDefault="00A12AB8">
      <w:pPr>
        <w:pStyle w:val="Standard"/>
        <w:tabs>
          <w:tab w:val="left" w:pos="566"/>
        </w:tabs>
        <w:jc w:val="both"/>
      </w:pPr>
      <w:r>
        <w:rPr>
          <w:sz w:val="26"/>
          <w:szCs w:val="26"/>
        </w:rPr>
        <w:t>Pirmo trīs vietu ieguvušās komandas tiek apbalvotas ar kausiem un organizatoru piemiņas balvām.</w:t>
      </w:r>
    </w:p>
    <w:p w14:paraId="38E34F4D" w14:textId="77777777" w:rsidR="00E00CD6" w:rsidRDefault="00A12AB8">
      <w:pPr>
        <w:pStyle w:val="Standard"/>
        <w:tabs>
          <w:tab w:val="left" w:pos="566"/>
        </w:tabs>
        <w:jc w:val="both"/>
      </w:pPr>
      <w:r>
        <w:rPr>
          <w:sz w:val="26"/>
          <w:szCs w:val="26"/>
        </w:rPr>
        <w:t>Pirmo trīs vietu ieguvēji individuāli tiek apbalvoti ar medaļām un organizatoru piemiņas balvām.</w:t>
      </w:r>
    </w:p>
    <w:p w14:paraId="036609DA" w14:textId="77777777" w:rsidR="00E00CD6" w:rsidRDefault="00A12AB8">
      <w:pPr>
        <w:pStyle w:val="Standard"/>
        <w:tabs>
          <w:tab w:val="left" w:pos="566"/>
        </w:tabs>
        <w:jc w:val="both"/>
      </w:pPr>
      <w:r>
        <w:br/>
      </w:r>
    </w:p>
    <w:p w14:paraId="7C94B19B" w14:textId="77777777" w:rsidR="00E00CD6" w:rsidRDefault="00E00CD6">
      <w:pPr>
        <w:pStyle w:val="Standard"/>
        <w:tabs>
          <w:tab w:val="left" w:pos="566"/>
        </w:tabs>
        <w:jc w:val="both"/>
        <w:rPr>
          <w:color w:val="FF0000"/>
        </w:rPr>
      </w:pPr>
    </w:p>
    <w:p w14:paraId="6F6E7719" w14:textId="77777777" w:rsidR="00E00CD6" w:rsidRDefault="00A12AB8">
      <w:pPr>
        <w:pStyle w:val="Standard"/>
        <w:tabs>
          <w:tab w:val="left" w:pos="566"/>
        </w:tabs>
        <w:jc w:val="both"/>
        <w:rPr>
          <w:color w:val="FF0000"/>
        </w:rPr>
      </w:pPr>
      <w:r>
        <w:rPr>
          <w:b/>
          <w:color w:val="FF0000"/>
          <w:sz w:val="26"/>
          <w:szCs w:val="26"/>
        </w:rPr>
        <w:lastRenderedPageBreak/>
        <w:t>Sacensību dalībnieki, atrodoties pie ūdens, tikai paši ir atbildīgi par risku un drošības noteikumu ievērošanu.</w:t>
      </w:r>
    </w:p>
    <w:p w14:paraId="7BDBFA95" w14:textId="77777777" w:rsidR="00E00CD6" w:rsidRDefault="00E00CD6">
      <w:pPr>
        <w:pStyle w:val="Standard"/>
        <w:tabs>
          <w:tab w:val="left" w:pos="566"/>
        </w:tabs>
        <w:jc w:val="both"/>
        <w:rPr>
          <w:color w:val="FF0000"/>
        </w:rPr>
      </w:pPr>
    </w:p>
    <w:p w14:paraId="412913C0" w14:textId="77777777" w:rsidR="00E00CD6" w:rsidRDefault="00A12AB8">
      <w:pPr>
        <w:pStyle w:val="Standard"/>
      </w:pPr>
      <w:r>
        <w:rPr>
          <w:b/>
        </w:rPr>
        <w:t xml:space="preserve">Saskaņots:                                                                                                                           </w:t>
      </w:r>
    </w:p>
    <w:p w14:paraId="5FE77CB2" w14:textId="77777777" w:rsidR="00E00CD6" w:rsidRDefault="00A12AB8">
      <w:pPr>
        <w:pStyle w:val="Standard"/>
      </w:pPr>
      <w:r>
        <w:t>Liepājas reģionālā</w:t>
      </w:r>
    </w:p>
    <w:p w14:paraId="4EA7B199" w14:textId="77777777" w:rsidR="00E00CD6" w:rsidRDefault="00A12AB8">
      <w:pPr>
        <w:pStyle w:val="Standard"/>
      </w:pPr>
      <w:r>
        <w:t>Vides pārvalde</w:t>
      </w:r>
    </w:p>
    <w:p w14:paraId="12551ADE" w14:textId="77777777" w:rsidR="00E00CD6" w:rsidRDefault="00A12AB8">
      <w:pPr>
        <w:pStyle w:val="Standard"/>
      </w:pPr>
      <w:r>
        <w:t xml:space="preserve">Latvijas makšķerēšanas spora federāciju. </w:t>
      </w:r>
    </w:p>
    <w:p w14:paraId="65F479C8" w14:textId="77777777" w:rsidR="00E00CD6" w:rsidRDefault="00E00CD6">
      <w:pPr>
        <w:pStyle w:val="Standard"/>
      </w:pPr>
    </w:p>
    <w:p w14:paraId="6EF0E444" w14:textId="77777777" w:rsidR="00E00CD6" w:rsidRDefault="00E00CD6"/>
    <w:sectPr w:rsidR="00E00CD6">
      <w:pgSz w:w="11906" w:h="16838"/>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A882F" w14:textId="77777777" w:rsidR="00E00CD6" w:rsidRDefault="00A12AB8">
      <w:pPr>
        <w:spacing w:after="0" w:line="240" w:lineRule="auto"/>
      </w:pPr>
      <w:r>
        <w:separator/>
      </w:r>
    </w:p>
  </w:endnote>
  <w:endnote w:type="continuationSeparator" w:id="0">
    <w:p w14:paraId="192BB39E" w14:textId="77777777" w:rsidR="00E00CD6" w:rsidRDefault="00A12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auto"/>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1A6F1" w14:textId="77777777" w:rsidR="00E00CD6" w:rsidRDefault="00A12AB8">
      <w:pPr>
        <w:spacing w:after="0" w:line="240" w:lineRule="auto"/>
      </w:pPr>
      <w:r>
        <w:separator/>
      </w:r>
    </w:p>
  </w:footnote>
  <w:footnote w:type="continuationSeparator" w:id="0">
    <w:p w14:paraId="557C45BA" w14:textId="77777777" w:rsidR="00E00CD6" w:rsidRDefault="00A12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60CDB"/>
    <w:multiLevelType w:val="multilevel"/>
    <w:tmpl w:val="FFFFFFFF"/>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16cid:durableId="32409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D6"/>
    <w:rsid w:val="001C2017"/>
    <w:rsid w:val="00730506"/>
    <w:rsid w:val="008D084E"/>
    <w:rsid w:val="00A12AB8"/>
    <w:rsid w:val="00E0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9E88"/>
  <w15:docId w15:val="{384FE1CE-7F0D-BA45-91CE-D43737D9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LV"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LV"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LV"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LV"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LV"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LV"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LV"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LV"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LV"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LV"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LV"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LV"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LV"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LV"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2E74B5"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2E74B5"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2E74B5"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2E74B5" w:themeColor="accent1" w:themeShade="BF"/>
    </w:rPr>
  </w:style>
  <w:style w:type="character" w:customStyle="1" w:styleId="Heading5Char">
    <w:name w:val="Heading 5 Char"/>
    <w:basedOn w:val="DefaultParagraphFont"/>
    <w:link w:val="Heading5"/>
    <w:uiPriority w:val="9"/>
    <w:rPr>
      <w:rFonts w:ascii="Arial" w:eastAsia="Arial" w:hAnsi="Arial" w:cs="Arial"/>
      <w:color w:val="2E74B5"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Arial" w:eastAsia="Arial" w:hAnsi="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2E74B5" w:themeColor="accent1" w:themeShade="BF"/>
    </w:rPr>
  </w:style>
  <w:style w:type="paragraph" w:styleId="IntenseQuote">
    <w:name w:val="Intense Quote"/>
    <w:basedOn w:val="Normal"/>
    <w:next w:val="Normal"/>
    <w:link w:val="IntenseQuote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Header">
    <w:name w:val="header"/>
    <w:basedOn w:val="Normal"/>
    <w:link w:val="HeaderChar"/>
    <w:uiPriority w:val="99"/>
    <w:unhideWhenUsed/>
    <w:pPr>
      <w:tabs>
        <w:tab w:val="center" w:pos="4844"/>
        <w:tab w:val="right" w:pos="9689"/>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44"/>
        <w:tab w:val="right" w:pos="9689"/>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zh-CN"/>
    </w:rPr>
  </w:style>
  <w:style w:type="character" w:customStyle="1" w:styleId="Internetlink">
    <w:name w:val="Internet link"/>
    <w:qFormat/>
    <w:rPr>
      <w:rFonts w:ascii="Liberation Serif" w:eastAsia="NSimSun" w:hAnsi="Liberation Serif" w:cs="Lucida Sans"/>
      <w:color w:val="0000FF"/>
      <w:sz w:val="24"/>
      <w:szCs w:val="24"/>
      <w:u w:val="single"/>
      <w:lang w:val="en-GB" w:eastAsia="zh-CN" w:bidi="hi-IN"/>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rtists77@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Kristine Kopstale</cp:lastModifiedBy>
  <cp:revision>2</cp:revision>
  <dcterms:created xsi:type="dcterms:W3CDTF">2025-06-20T08:29:00Z</dcterms:created>
  <dcterms:modified xsi:type="dcterms:W3CDTF">2025-06-20T08:29:00Z</dcterms:modified>
</cp:coreProperties>
</file>